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25" w:rsidRDefault="00FC3625" w:rsidP="0092143E">
      <w:pPr>
        <w:jc w:val="center"/>
        <w:rPr>
          <w:sz w:val="36"/>
          <w:szCs w:val="36"/>
        </w:rPr>
      </w:pPr>
    </w:p>
    <w:p w:rsidR="00CD70F1" w:rsidRDefault="00B35611" w:rsidP="008C679B">
      <w:pPr>
        <w:jc w:val="center"/>
        <w:rPr>
          <w:sz w:val="36"/>
          <w:szCs w:val="36"/>
        </w:rPr>
      </w:pPr>
      <w:r>
        <w:rPr>
          <w:sz w:val="36"/>
          <w:szCs w:val="36"/>
        </w:rPr>
        <w:t>Referat af r</w:t>
      </w:r>
      <w:r w:rsidR="00143B12">
        <w:rPr>
          <w:sz w:val="36"/>
          <w:szCs w:val="36"/>
        </w:rPr>
        <w:t>iffeludvalgs</w:t>
      </w:r>
      <w:r w:rsidR="0092143E" w:rsidRPr="0092143E">
        <w:rPr>
          <w:sz w:val="36"/>
          <w:szCs w:val="36"/>
        </w:rPr>
        <w:t>møde</w:t>
      </w:r>
      <w:r w:rsidR="00CC57E2">
        <w:rPr>
          <w:sz w:val="36"/>
          <w:szCs w:val="36"/>
        </w:rPr>
        <w:t xml:space="preserve"> </w:t>
      </w:r>
      <w:r w:rsidR="0088463C">
        <w:rPr>
          <w:sz w:val="36"/>
          <w:szCs w:val="36"/>
        </w:rPr>
        <w:t>6</w:t>
      </w:r>
      <w:r w:rsidR="00CC57E2">
        <w:rPr>
          <w:sz w:val="36"/>
          <w:szCs w:val="36"/>
        </w:rPr>
        <w:t xml:space="preserve"> </w:t>
      </w:r>
      <w:r w:rsidR="0039009D">
        <w:rPr>
          <w:sz w:val="36"/>
          <w:szCs w:val="36"/>
        </w:rPr>
        <w:t>0807</w:t>
      </w:r>
      <w:r w:rsidR="007F40B3">
        <w:rPr>
          <w:sz w:val="36"/>
          <w:szCs w:val="36"/>
        </w:rPr>
        <w:t>20</w:t>
      </w:r>
    </w:p>
    <w:p w:rsidR="009C6603" w:rsidRPr="009C6603" w:rsidRDefault="009C6603" w:rsidP="008C679B">
      <w:pPr>
        <w:jc w:val="center"/>
        <w:rPr>
          <w:sz w:val="20"/>
          <w:szCs w:val="20"/>
        </w:rPr>
      </w:pPr>
    </w:p>
    <w:p w:rsidR="0092143E" w:rsidRDefault="00206B63" w:rsidP="008336D8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554745" w:rsidRDefault="000C7312" w:rsidP="008336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tbl>
      <w:tblPr>
        <w:tblStyle w:val="Tabel-Gitter"/>
        <w:tblW w:w="10146" w:type="dxa"/>
        <w:tblInd w:w="-431" w:type="dxa"/>
        <w:tblLook w:val="04A0" w:firstRow="1" w:lastRow="0" w:firstColumn="1" w:lastColumn="0" w:noHBand="0" w:noVBand="1"/>
      </w:tblPr>
      <w:tblGrid>
        <w:gridCol w:w="2553"/>
        <w:gridCol w:w="1559"/>
        <w:gridCol w:w="2948"/>
        <w:gridCol w:w="3086"/>
      </w:tblGrid>
      <w:tr w:rsidR="00192C9E" w:rsidTr="007F40B3">
        <w:tc>
          <w:tcPr>
            <w:tcW w:w="2553" w:type="dxa"/>
            <w:shd w:val="clear" w:color="auto" w:fill="F6D3D9" w:themeFill="accent1" w:themeFillTint="33"/>
          </w:tcPr>
          <w:p w:rsidR="00192C9E" w:rsidRPr="00F90FE5" w:rsidRDefault="00192C9E" w:rsidP="00F90FE5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Referent:</w:t>
            </w:r>
          </w:p>
        </w:tc>
        <w:tc>
          <w:tcPr>
            <w:tcW w:w="1559" w:type="dxa"/>
            <w:shd w:val="clear" w:color="auto" w:fill="F6D3D9" w:themeFill="accent1" w:themeFillTint="33"/>
          </w:tcPr>
          <w:p w:rsidR="00192C9E" w:rsidRPr="00F90FE5" w:rsidRDefault="00192C9E" w:rsidP="00F90FE5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2948" w:type="dxa"/>
            <w:shd w:val="clear" w:color="auto" w:fill="F6D3D9" w:themeFill="accent1" w:themeFillTint="33"/>
          </w:tcPr>
          <w:p w:rsidR="00192C9E" w:rsidRPr="00F90FE5" w:rsidRDefault="00192C9E" w:rsidP="00F90FE5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Varighed/sted:</w:t>
            </w:r>
          </w:p>
        </w:tc>
        <w:tc>
          <w:tcPr>
            <w:tcW w:w="3086" w:type="dxa"/>
            <w:shd w:val="clear" w:color="auto" w:fill="F6D3D9" w:themeFill="accent1" w:themeFillTint="33"/>
          </w:tcPr>
          <w:p w:rsidR="00192C9E" w:rsidRPr="00F90FE5" w:rsidRDefault="00192C9E" w:rsidP="0092143E">
            <w:pPr>
              <w:rPr>
                <w:b/>
                <w:sz w:val="24"/>
                <w:szCs w:val="24"/>
              </w:rPr>
            </w:pPr>
            <w:r w:rsidRPr="00F90FE5">
              <w:rPr>
                <w:b/>
                <w:sz w:val="24"/>
                <w:szCs w:val="24"/>
              </w:rPr>
              <w:t>Tilstedeværende:</w:t>
            </w:r>
          </w:p>
        </w:tc>
      </w:tr>
      <w:tr w:rsidR="00192C9E" w:rsidTr="007F40B3">
        <w:tc>
          <w:tcPr>
            <w:tcW w:w="2553" w:type="dxa"/>
          </w:tcPr>
          <w:p w:rsidR="00192C9E" w:rsidRDefault="00192C9E" w:rsidP="00F90FE5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Dagsorden: </w:t>
            </w:r>
            <w:r w:rsidR="00143B12">
              <w:rPr>
                <w:sz w:val="20"/>
                <w:szCs w:val="20"/>
              </w:rPr>
              <w:t>Jens Peter</w:t>
            </w:r>
          </w:p>
          <w:p w:rsidR="00192C9E" w:rsidRPr="00A47EB9" w:rsidRDefault="00192C9E" w:rsidP="00143B12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Referent: </w:t>
            </w:r>
            <w:r w:rsidR="00143B12">
              <w:rPr>
                <w:sz w:val="20"/>
                <w:szCs w:val="20"/>
              </w:rPr>
              <w:t>Jens Peter</w:t>
            </w:r>
          </w:p>
        </w:tc>
        <w:tc>
          <w:tcPr>
            <w:tcW w:w="1559" w:type="dxa"/>
          </w:tcPr>
          <w:p w:rsidR="00192C9E" w:rsidRPr="00A47EB9" w:rsidRDefault="0088463C" w:rsidP="0088463C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7F40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7</w:t>
            </w:r>
            <w:r w:rsidR="007F40B3">
              <w:rPr>
                <w:sz w:val="20"/>
                <w:szCs w:val="20"/>
              </w:rPr>
              <w:t>-2020</w:t>
            </w:r>
          </w:p>
        </w:tc>
        <w:tc>
          <w:tcPr>
            <w:tcW w:w="2948" w:type="dxa"/>
          </w:tcPr>
          <w:p w:rsidR="00192C9E" w:rsidRDefault="00143B12" w:rsidP="00F90FE5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463C">
              <w:rPr>
                <w:sz w:val="20"/>
                <w:szCs w:val="20"/>
              </w:rPr>
              <w:t>9</w:t>
            </w:r>
            <w:r w:rsidR="00192C9E">
              <w:rPr>
                <w:sz w:val="20"/>
                <w:szCs w:val="20"/>
              </w:rPr>
              <w:t>.00 – 2</w:t>
            </w:r>
            <w:r>
              <w:rPr>
                <w:sz w:val="20"/>
                <w:szCs w:val="20"/>
              </w:rPr>
              <w:t>1</w:t>
            </w:r>
            <w:r w:rsidR="00192C9E">
              <w:rPr>
                <w:sz w:val="20"/>
                <w:szCs w:val="20"/>
              </w:rPr>
              <w:t>.</w:t>
            </w:r>
            <w:r w:rsidR="0088463C">
              <w:rPr>
                <w:sz w:val="20"/>
                <w:szCs w:val="20"/>
              </w:rPr>
              <w:t>30</w:t>
            </w:r>
          </w:p>
          <w:p w:rsidR="00192C9E" w:rsidRDefault="0088463C" w:rsidP="00F90FE5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Randers Skyttekreds</w:t>
            </w:r>
          </w:p>
          <w:p w:rsidR="00192C9E" w:rsidRDefault="0088463C" w:rsidP="00F90FE5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Kærgade 117 C,</w:t>
            </w:r>
          </w:p>
          <w:p w:rsidR="00143B12" w:rsidRDefault="0088463C" w:rsidP="00F90FE5">
            <w:pPr>
              <w:tabs>
                <w:tab w:val="left" w:pos="17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 Randers SV</w:t>
            </w:r>
          </w:p>
          <w:p w:rsidR="00E9041A" w:rsidRDefault="00E9041A" w:rsidP="00F90FE5">
            <w:pPr>
              <w:tabs>
                <w:tab w:val="left" w:pos="1755"/>
              </w:tabs>
              <w:rPr>
                <w:sz w:val="20"/>
                <w:szCs w:val="20"/>
              </w:rPr>
            </w:pPr>
          </w:p>
          <w:p w:rsidR="00E9041A" w:rsidRPr="00A47EB9" w:rsidRDefault="00E9041A" w:rsidP="00F90FE5">
            <w:pPr>
              <w:tabs>
                <w:tab w:val="left" w:pos="1755"/>
              </w:tabs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192C9E" w:rsidRDefault="00143B12" w:rsidP="009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 Peter Jensen</w:t>
            </w:r>
          </w:p>
          <w:p w:rsidR="00192C9E" w:rsidRDefault="00143B12" w:rsidP="009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Andersen</w:t>
            </w:r>
          </w:p>
          <w:p w:rsidR="0088463C" w:rsidRDefault="0088463C" w:rsidP="009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Kirsten Hvid Hansen</w:t>
            </w:r>
          </w:p>
          <w:p w:rsidR="0088463C" w:rsidRDefault="0088463C" w:rsidP="0092143E">
            <w:pPr>
              <w:rPr>
                <w:sz w:val="20"/>
                <w:szCs w:val="20"/>
              </w:rPr>
            </w:pPr>
          </w:p>
          <w:p w:rsidR="00192C9E" w:rsidRDefault="00143B12" w:rsidP="009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Bjarne Dam Nielsen</w:t>
            </w:r>
          </w:p>
          <w:p w:rsidR="00143B12" w:rsidRDefault="00143B12" w:rsidP="009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Torben Kristensen</w:t>
            </w:r>
          </w:p>
          <w:p w:rsidR="00143B12" w:rsidRDefault="00143B12" w:rsidP="009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Sanne Kristensen</w:t>
            </w:r>
          </w:p>
          <w:p w:rsidR="00143B12" w:rsidRDefault="00143B12" w:rsidP="009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Svend Bissø</w:t>
            </w:r>
          </w:p>
          <w:p w:rsidR="007F40B3" w:rsidRDefault="007F40B3" w:rsidP="009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Walther Kristensen</w:t>
            </w:r>
          </w:p>
          <w:p w:rsidR="007F40B3" w:rsidRDefault="003B119B" w:rsidP="009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 5 fraværende delvis</w:t>
            </w:r>
            <w:r w:rsidR="0088463C">
              <w:rPr>
                <w:sz w:val="20"/>
                <w:szCs w:val="20"/>
              </w:rPr>
              <w:t xml:space="preserve"> efter aftale</w:t>
            </w:r>
            <w:r>
              <w:rPr>
                <w:sz w:val="20"/>
                <w:szCs w:val="20"/>
              </w:rPr>
              <w:t>.</w:t>
            </w:r>
          </w:p>
          <w:p w:rsidR="00192C9E" w:rsidRPr="00A47EB9" w:rsidRDefault="00192C9E" w:rsidP="0092143E">
            <w:pPr>
              <w:rPr>
                <w:sz w:val="20"/>
                <w:szCs w:val="20"/>
              </w:rPr>
            </w:pPr>
          </w:p>
        </w:tc>
      </w:tr>
    </w:tbl>
    <w:p w:rsidR="00CC57E2" w:rsidRDefault="00CC57E2" w:rsidP="00CC57E2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311" w:lineRule="auto"/>
        <w:rPr>
          <w:spacing w:val="-3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X="-431" w:tblpY="231"/>
        <w:tblW w:w="10268" w:type="dxa"/>
        <w:tblLook w:val="04A0" w:firstRow="1" w:lastRow="0" w:firstColumn="1" w:lastColumn="0" w:noHBand="0" w:noVBand="1"/>
      </w:tblPr>
      <w:tblGrid>
        <w:gridCol w:w="544"/>
        <w:gridCol w:w="2460"/>
        <w:gridCol w:w="5627"/>
        <w:gridCol w:w="1637"/>
      </w:tblGrid>
      <w:tr w:rsidR="00D41934" w:rsidRPr="000524F8" w:rsidTr="00F228BF">
        <w:tc>
          <w:tcPr>
            <w:tcW w:w="544" w:type="dxa"/>
            <w:shd w:val="clear" w:color="auto" w:fill="F6D3D9" w:themeFill="accent1" w:themeFillTint="33"/>
          </w:tcPr>
          <w:p w:rsidR="00CC57E2" w:rsidRPr="000524F8" w:rsidRDefault="00CC57E2" w:rsidP="00CC57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6D3D9" w:themeFill="accent1" w:themeFillTint="33"/>
          </w:tcPr>
          <w:p w:rsidR="00CC57E2" w:rsidRPr="000524F8" w:rsidRDefault="00CC57E2" w:rsidP="00CC57E2">
            <w:pPr>
              <w:jc w:val="center"/>
              <w:rPr>
                <w:b/>
                <w:sz w:val="20"/>
                <w:szCs w:val="20"/>
              </w:rPr>
            </w:pPr>
            <w:r w:rsidRPr="000524F8">
              <w:rPr>
                <w:b/>
                <w:sz w:val="20"/>
                <w:szCs w:val="20"/>
              </w:rPr>
              <w:t>Dagsorden</w:t>
            </w:r>
          </w:p>
        </w:tc>
        <w:tc>
          <w:tcPr>
            <w:tcW w:w="5627" w:type="dxa"/>
            <w:shd w:val="clear" w:color="auto" w:fill="F6D3D9" w:themeFill="accent1" w:themeFillTint="33"/>
          </w:tcPr>
          <w:p w:rsidR="00CC57E2" w:rsidRPr="000524F8" w:rsidRDefault="00CC57E2" w:rsidP="00CC57E2">
            <w:pPr>
              <w:rPr>
                <w:b/>
                <w:sz w:val="20"/>
                <w:szCs w:val="20"/>
              </w:rPr>
            </w:pPr>
            <w:r w:rsidRPr="000524F8">
              <w:rPr>
                <w:b/>
                <w:sz w:val="20"/>
                <w:szCs w:val="20"/>
              </w:rPr>
              <w:t xml:space="preserve">Konklusion: </w:t>
            </w:r>
          </w:p>
        </w:tc>
        <w:tc>
          <w:tcPr>
            <w:tcW w:w="1637" w:type="dxa"/>
            <w:shd w:val="clear" w:color="auto" w:fill="F6D3D9" w:themeFill="accent1" w:themeFillTint="33"/>
          </w:tcPr>
          <w:p w:rsidR="00CC57E2" w:rsidRPr="000524F8" w:rsidRDefault="00CC57E2" w:rsidP="00CC57E2">
            <w:pPr>
              <w:rPr>
                <w:b/>
                <w:sz w:val="20"/>
                <w:szCs w:val="20"/>
              </w:rPr>
            </w:pPr>
            <w:r w:rsidRPr="000524F8">
              <w:rPr>
                <w:b/>
                <w:sz w:val="20"/>
                <w:szCs w:val="20"/>
              </w:rPr>
              <w:t>Ansvarlig:</w:t>
            </w:r>
          </w:p>
        </w:tc>
      </w:tr>
      <w:tr w:rsidR="00D41934" w:rsidRPr="000524F8" w:rsidTr="0039009D">
        <w:tc>
          <w:tcPr>
            <w:tcW w:w="544" w:type="dxa"/>
          </w:tcPr>
          <w:p w:rsidR="000524F8" w:rsidRDefault="000524F8" w:rsidP="000524F8">
            <w:pPr>
              <w:pStyle w:val="Ingenafstand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1.</w:t>
            </w:r>
          </w:p>
          <w:p w:rsidR="00621484" w:rsidRDefault="00621484" w:rsidP="000524F8">
            <w:pPr>
              <w:pStyle w:val="Ingenafstand"/>
              <w:rPr>
                <w:rFonts w:ascii="Verdana" w:hAnsi="Verdana" w:cs="Calibri"/>
              </w:rPr>
            </w:pPr>
          </w:p>
          <w:p w:rsidR="00621484" w:rsidRDefault="00621484" w:rsidP="000524F8">
            <w:pPr>
              <w:pStyle w:val="Ingenafstand"/>
              <w:rPr>
                <w:rFonts w:ascii="Verdana" w:hAnsi="Verdana" w:cs="Calibri"/>
              </w:rPr>
            </w:pPr>
          </w:p>
          <w:p w:rsidR="00621484" w:rsidRDefault="00621484" w:rsidP="000524F8">
            <w:pPr>
              <w:pStyle w:val="Ingenafstand"/>
              <w:rPr>
                <w:rFonts w:ascii="Verdana" w:hAnsi="Verdana" w:cs="Calibri"/>
              </w:rPr>
            </w:pPr>
          </w:p>
          <w:p w:rsidR="00621484" w:rsidRDefault="00621484" w:rsidP="000524F8">
            <w:pPr>
              <w:pStyle w:val="Ingenafstand"/>
              <w:rPr>
                <w:rFonts w:ascii="Verdana" w:hAnsi="Verdana" w:cs="Calibri"/>
              </w:rPr>
            </w:pPr>
          </w:p>
          <w:p w:rsidR="00621484" w:rsidRPr="000524F8" w:rsidRDefault="00621484" w:rsidP="000524F8">
            <w:pPr>
              <w:pStyle w:val="Ingenafstand"/>
              <w:rPr>
                <w:rFonts w:ascii="Verdana" w:hAnsi="Verdana" w:cs="Calibri"/>
              </w:rPr>
            </w:pPr>
          </w:p>
        </w:tc>
        <w:tc>
          <w:tcPr>
            <w:tcW w:w="2460" w:type="dxa"/>
          </w:tcPr>
          <w:p w:rsidR="007F40B3" w:rsidRPr="000524F8" w:rsidRDefault="003B119B" w:rsidP="003B119B">
            <w:pPr>
              <w:pStyle w:val="Ingenafstand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Godkendelse af referat fra sidste møde den 23. januar 2020.</w:t>
            </w:r>
          </w:p>
        </w:tc>
        <w:tc>
          <w:tcPr>
            <w:tcW w:w="5627" w:type="dxa"/>
          </w:tcPr>
          <w:p w:rsidR="00621484" w:rsidRPr="000524F8" w:rsidRDefault="003B119B" w:rsidP="007F4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Godkendt – også af de ikke tilstedeværende.</w:t>
            </w:r>
          </w:p>
        </w:tc>
        <w:tc>
          <w:tcPr>
            <w:tcW w:w="1637" w:type="dxa"/>
          </w:tcPr>
          <w:p w:rsidR="00BD3D01" w:rsidRPr="000524F8" w:rsidRDefault="00BD3D01" w:rsidP="00621484">
            <w:pPr>
              <w:rPr>
                <w:sz w:val="20"/>
                <w:szCs w:val="20"/>
              </w:rPr>
            </w:pPr>
          </w:p>
        </w:tc>
      </w:tr>
      <w:tr w:rsidR="007F40B3" w:rsidRPr="000524F8" w:rsidTr="0039009D">
        <w:tc>
          <w:tcPr>
            <w:tcW w:w="544" w:type="dxa"/>
          </w:tcPr>
          <w:p w:rsidR="007F40B3" w:rsidRDefault="007F40B3" w:rsidP="0005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60" w:type="dxa"/>
          </w:tcPr>
          <w:p w:rsidR="007F40B3" w:rsidRDefault="003B119B" w:rsidP="00BD3D01">
            <w:pPr>
              <w:pStyle w:val="Ingenafstand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Siden sidste møde.</w:t>
            </w:r>
          </w:p>
          <w:p w:rsidR="007F40B3" w:rsidRDefault="007F40B3" w:rsidP="00BD3D01">
            <w:pPr>
              <w:pStyle w:val="Ingenafstand"/>
              <w:rPr>
                <w:rFonts w:ascii="Verdana" w:hAnsi="Verdana" w:cs="Calibri"/>
              </w:rPr>
            </w:pPr>
          </w:p>
        </w:tc>
        <w:tc>
          <w:tcPr>
            <w:tcW w:w="5627" w:type="dxa"/>
          </w:tcPr>
          <w:p w:rsidR="007F40B3" w:rsidRDefault="003B119B" w:rsidP="00BD3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Vores planlagte møde den 2. april 2020 i Hou Hallen blev aflyst grundet Covid-19 situationen.</w:t>
            </w:r>
          </w:p>
          <w:p w:rsidR="003B119B" w:rsidRDefault="003B119B" w:rsidP="00BD3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Aktivitetsmødet og landsaktivitetsmødet ligeledes udsat/aflyst grundet covid-19 situationen.</w:t>
            </w:r>
          </w:p>
          <w:p w:rsidR="00D75032" w:rsidRDefault="00D75032" w:rsidP="00D75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aflyste </w:t>
            </w:r>
            <w:r w:rsidR="003B119B">
              <w:rPr>
                <w:sz w:val="20"/>
                <w:szCs w:val="20"/>
              </w:rPr>
              <w:t>Landsaktivitetsmøde i Vingsted afholdes</w:t>
            </w:r>
            <w:r>
              <w:rPr>
                <w:sz w:val="20"/>
                <w:szCs w:val="20"/>
              </w:rPr>
              <w:t xml:space="preserve"> i efteråret 2020, men kun med valg + debat om foreliggende nye forslag til skyttebogen, som udsættes til 2021 m.h.t. vedtagelse, og så ikrafttræden fra vedtagelsesdato.</w:t>
            </w:r>
          </w:p>
          <w:p w:rsidR="00061A7B" w:rsidRDefault="00061A7B" w:rsidP="00D75032">
            <w:pPr>
              <w:rPr>
                <w:sz w:val="20"/>
                <w:szCs w:val="20"/>
              </w:rPr>
            </w:pPr>
          </w:p>
          <w:p w:rsidR="00D75032" w:rsidRDefault="00D75032" w:rsidP="00D75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Grundet aflysning af DM’er på 15 m samt øvrig aktivitetsaflysning grundet covid-19 situationen vil 2020 aktiviteterne ikke danne grundlag for vores tilskud i 2021 efter kr</w:t>
            </w:r>
            <w:r w:rsidR="006455D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teriemodellen. 2019 aktiviteten vil ligge til grund for vores tilskud i 2021, hvilket betyder vi ikke bliver ”straffet” økonomisk for manglende landsdelshold ved efterårets DM’er</w:t>
            </w:r>
            <w:r w:rsidR="006455D9">
              <w:rPr>
                <w:sz w:val="20"/>
                <w:szCs w:val="20"/>
              </w:rPr>
              <w:t xml:space="preserve"> her i 2020 samt øvrige manglende aktiviteter, som er indeholdt i tilskuds-kriteriemodellen. </w:t>
            </w:r>
          </w:p>
          <w:p w:rsidR="00061A7B" w:rsidRDefault="00061A7B" w:rsidP="00D75032">
            <w:pPr>
              <w:rPr>
                <w:sz w:val="20"/>
                <w:szCs w:val="20"/>
              </w:rPr>
            </w:pPr>
          </w:p>
          <w:p w:rsidR="006455D9" w:rsidRDefault="006455D9" w:rsidP="00D75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Vores planlagte geværterrænstævne i Hevring i slutningen af juni måned, hvortil der var udsendt indbydelse, blev ligeledes aflyst, idet Forsvaret meddelte, at vi ikke grundet covid-19 situationen kunne benytte terrænet.</w:t>
            </w:r>
          </w:p>
          <w:p w:rsidR="00061A7B" w:rsidRDefault="00061A7B" w:rsidP="00D75032">
            <w:pPr>
              <w:rPr>
                <w:sz w:val="20"/>
                <w:szCs w:val="20"/>
              </w:rPr>
            </w:pPr>
          </w:p>
          <w:p w:rsidR="003415DA" w:rsidRDefault="006455D9" w:rsidP="00D75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nåede lige at afholde LDM på 15 m riffel i Randers Skyttekreds inden covid-19 situationen nedlukkede alt. </w:t>
            </w:r>
            <w:r w:rsidR="003415DA">
              <w:rPr>
                <w:sz w:val="20"/>
                <w:szCs w:val="20"/>
              </w:rPr>
              <w:t>Det var et godt besøgt LDM, da der var 98 skydninger mere end i 2019.</w:t>
            </w:r>
          </w:p>
          <w:p w:rsidR="003415DA" w:rsidRDefault="003415DA" w:rsidP="00D75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Profiltøj i form af bestilte veste med DGI logo er modtaget, og udleveres løbende til udvalgets medlemmer.</w:t>
            </w:r>
          </w:p>
          <w:p w:rsidR="00061A7B" w:rsidRDefault="00061A7B" w:rsidP="00D75032">
            <w:pPr>
              <w:rPr>
                <w:sz w:val="20"/>
                <w:szCs w:val="20"/>
              </w:rPr>
            </w:pPr>
          </w:p>
          <w:p w:rsidR="003415DA" w:rsidRDefault="003415DA" w:rsidP="00D75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Desværre har covid-19 situationen bevirket, at flere skytteforeninger ikke er kommet i gang endnu med aktiviteter, og først vil åbne for aktiviteterne efter sommerferien.</w:t>
            </w:r>
          </w:p>
          <w:p w:rsidR="00061A7B" w:rsidRDefault="00061A7B" w:rsidP="00D75032">
            <w:pPr>
              <w:rPr>
                <w:sz w:val="20"/>
                <w:szCs w:val="20"/>
              </w:rPr>
            </w:pPr>
          </w:p>
          <w:p w:rsidR="003415DA" w:rsidRDefault="003415DA" w:rsidP="00D75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Orientering omkring skyttekonsulentens opsigelse med virkning fra 8. juli, og de praktiske ting indtil en ny skyttekonsulent bliver ansat.</w:t>
            </w:r>
          </w:p>
          <w:p w:rsidR="00061A7B" w:rsidRDefault="00061A7B" w:rsidP="00D75032">
            <w:pPr>
              <w:rPr>
                <w:sz w:val="20"/>
                <w:szCs w:val="20"/>
              </w:rPr>
            </w:pPr>
          </w:p>
          <w:p w:rsidR="00061A7B" w:rsidRDefault="00061A7B" w:rsidP="00D75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udsendt INFO til foreningerne omkring Skole DM i skydning. Der skal tilmeldes til Helle Bluhm. Landsdelsfinalen afholdes lørdag den 21. november 2020 – formentlig i Randers Skyttekreds. Landsfinalen i Vingsted lørdag den 28. november.</w:t>
            </w:r>
          </w:p>
          <w:p w:rsidR="00061A7B" w:rsidRDefault="00061A7B" w:rsidP="00D75032">
            <w:pPr>
              <w:rPr>
                <w:sz w:val="20"/>
                <w:szCs w:val="20"/>
              </w:rPr>
            </w:pPr>
          </w:p>
          <w:p w:rsidR="00061A7B" w:rsidRDefault="00061A7B" w:rsidP="00D75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er udsendt INFO til foreningerne omkring Skydesportens Dag lørdag den 10. oktober 2020. </w:t>
            </w:r>
            <w:r w:rsidR="00763C57">
              <w:rPr>
                <w:sz w:val="20"/>
                <w:szCs w:val="20"/>
              </w:rPr>
              <w:t>Der skal tilmeldes til Helle Bluhm senest den 17. august. Aktivitetsledelsen i DGI Skydning i Østjylland har taget beslutning om at give kr. 1.000,- i tilskud til hver forening i Østjylland som deltager.</w:t>
            </w:r>
          </w:p>
          <w:p w:rsidR="003B119B" w:rsidRDefault="00D75032" w:rsidP="00D75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</w:tcPr>
          <w:p w:rsidR="007F40B3" w:rsidRDefault="003B119B" w:rsidP="00BD3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Jens Peter</w:t>
            </w:r>
          </w:p>
        </w:tc>
      </w:tr>
      <w:tr w:rsidR="003415DA" w:rsidRPr="000524F8" w:rsidTr="0039009D">
        <w:tc>
          <w:tcPr>
            <w:tcW w:w="544" w:type="dxa"/>
          </w:tcPr>
          <w:p w:rsidR="003415DA" w:rsidRPr="000524F8" w:rsidRDefault="003415DA" w:rsidP="0034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60" w:type="dxa"/>
          </w:tcPr>
          <w:p w:rsidR="003415DA" w:rsidRDefault="003415DA" w:rsidP="003415DA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Opgavefordeling ved afvikling af LDM på 50 m riffel i august 2020 i Randers Skyttekreds.</w:t>
            </w:r>
          </w:p>
          <w:p w:rsidR="003415DA" w:rsidRPr="000524F8" w:rsidRDefault="003415DA" w:rsidP="003415DA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27" w:type="dxa"/>
          </w:tcPr>
          <w:p w:rsidR="003415DA" w:rsidRDefault="003415DA" w:rsidP="0034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Koncept til indbydelse udfærdiget på mødet, og udsendes i slut juli til foreninger, lægges på Pletskud.dk samt FB gruppen for riffel.</w:t>
            </w:r>
            <w:r w:rsidR="00061A7B">
              <w:rPr>
                <w:sz w:val="20"/>
                <w:szCs w:val="20"/>
              </w:rPr>
              <w:t xml:space="preserve"> Kirsten Hvid Hansen opdaterer stævnet på Skydetilmelding.dgi.dk.</w:t>
            </w:r>
          </w:p>
          <w:p w:rsidR="003415DA" w:rsidRDefault="003415DA" w:rsidP="003415DA">
            <w:pPr>
              <w:rPr>
                <w:sz w:val="20"/>
                <w:szCs w:val="20"/>
              </w:rPr>
            </w:pPr>
          </w:p>
          <w:p w:rsidR="003415DA" w:rsidRDefault="003415DA" w:rsidP="0034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Beslutning om afvikling af LDM onsdag den 26. au</w:t>
            </w:r>
            <w:r w:rsidR="00061A7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ust i tidsrummet kl. 13-15</w:t>
            </w:r>
            <w:r w:rsidR="00061A7B">
              <w:rPr>
                <w:sz w:val="20"/>
                <w:szCs w:val="20"/>
              </w:rPr>
              <w:t>, torsdag den 27. august i tidsrummet 15-19</w:t>
            </w:r>
            <w:r>
              <w:rPr>
                <w:sz w:val="20"/>
                <w:szCs w:val="20"/>
              </w:rPr>
              <w:t xml:space="preserve"> og lørdag den 29. </w:t>
            </w:r>
            <w:r w:rsidR="00061A7B">
              <w:rPr>
                <w:sz w:val="20"/>
                <w:szCs w:val="20"/>
              </w:rPr>
              <w:t>august</w:t>
            </w:r>
            <w:r>
              <w:rPr>
                <w:sz w:val="20"/>
                <w:szCs w:val="20"/>
              </w:rPr>
              <w:t xml:space="preserve"> i tidsrummet kl. </w:t>
            </w:r>
            <w:r w:rsidR="00061A7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-1</w:t>
            </w:r>
            <w:r w:rsidR="00061A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i Randers Skyttekreds, som har tilbudt den praktiske afvikling for et fast beløb for skydninger og forplejning til hjælpere.</w:t>
            </w:r>
          </w:p>
          <w:p w:rsidR="003415DA" w:rsidRDefault="003415DA" w:rsidP="0034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RUV skal stille med en stævneleder. Randers Skyttekreds stiller med skydeleder, banekommandører og øvrige hjælpere.</w:t>
            </w:r>
          </w:p>
          <w:p w:rsidR="003415DA" w:rsidRDefault="003415DA" w:rsidP="0034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møde forinden aftales de nærmere detaljer mellem RUV og Randers Skyttekreds.</w:t>
            </w:r>
          </w:p>
          <w:p w:rsidR="003415DA" w:rsidRDefault="003415DA" w:rsidP="003415DA">
            <w:pPr>
              <w:rPr>
                <w:sz w:val="20"/>
                <w:szCs w:val="20"/>
              </w:rPr>
            </w:pPr>
          </w:p>
          <w:p w:rsidR="003415DA" w:rsidRDefault="003415DA" w:rsidP="0034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Beslutning om ikke at afholde finaler. </w:t>
            </w:r>
          </w:p>
          <w:p w:rsidR="003415DA" w:rsidRDefault="003415DA" w:rsidP="003415DA">
            <w:pPr>
              <w:rPr>
                <w:sz w:val="20"/>
                <w:szCs w:val="20"/>
              </w:rPr>
            </w:pPr>
          </w:p>
          <w:p w:rsidR="003415DA" w:rsidRDefault="003415DA" w:rsidP="0034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Medalje og præmiepolitik efter 1-4-7 princip:</w:t>
            </w:r>
          </w:p>
          <w:p w:rsidR="003415DA" w:rsidRDefault="003415DA" w:rsidP="0034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Medaljer i alle deltagende klasser efter mesterskabsskydning, og pokaler i BK og JUN i hovedskydning. </w:t>
            </w:r>
          </w:p>
          <w:p w:rsidR="003415DA" w:rsidRDefault="003415DA" w:rsidP="003415DA">
            <w:pPr>
              <w:rPr>
                <w:sz w:val="20"/>
                <w:szCs w:val="20"/>
              </w:rPr>
            </w:pPr>
          </w:p>
          <w:p w:rsidR="003415DA" w:rsidRDefault="003415DA" w:rsidP="0034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Udlevering af medaljer og præmier efter stævnet.</w:t>
            </w:r>
          </w:p>
          <w:p w:rsidR="00763C57" w:rsidRDefault="00763C57" w:rsidP="003415DA">
            <w:pPr>
              <w:rPr>
                <w:sz w:val="20"/>
                <w:szCs w:val="20"/>
              </w:rPr>
            </w:pPr>
          </w:p>
          <w:p w:rsidR="00763C57" w:rsidRDefault="00763C57" w:rsidP="0034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RUV har truffet beslutning om ikke af indbyde til afholdelse af LDM på 200 og 300 m i 2020.</w:t>
            </w:r>
          </w:p>
          <w:p w:rsidR="003415DA" w:rsidRPr="000524F8" w:rsidRDefault="003415DA" w:rsidP="003415D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3415DA" w:rsidRDefault="003415DA" w:rsidP="0034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 Peter/ Helle</w:t>
            </w:r>
            <w:r w:rsidR="00061A7B">
              <w:rPr>
                <w:sz w:val="20"/>
                <w:szCs w:val="20"/>
              </w:rPr>
              <w:t>/Kirsten</w:t>
            </w:r>
          </w:p>
          <w:p w:rsidR="003415DA" w:rsidRDefault="003415DA" w:rsidP="003415DA">
            <w:pPr>
              <w:rPr>
                <w:sz w:val="20"/>
                <w:szCs w:val="20"/>
              </w:rPr>
            </w:pPr>
          </w:p>
          <w:p w:rsidR="003415DA" w:rsidRDefault="003415DA" w:rsidP="003415DA">
            <w:pPr>
              <w:rPr>
                <w:sz w:val="20"/>
                <w:szCs w:val="20"/>
              </w:rPr>
            </w:pPr>
          </w:p>
          <w:p w:rsidR="00763C57" w:rsidRDefault="00763C57" w:rsidP="003415DA">
            <w:pPr>
              <w:rPr>
                <w:sz w:val="20"/>
                <w:szCs w:val="20"/>
              </w:rPr>
            </w:pPr>
          </w:p>
          <w:p w:rsidR="003415DA" w:rsidRDefault="003415DA" w:rsidP="00341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RUV</w:t>
            </w:r>
          </w:p>
          <w:p w:rsidR="003415DA" w:rsidRDefault="003415DA" w:rsidP="003415DA">
            <w:pPr>
              <w:rPr>
                <w:sz w:val="20"/>
                <w:szCs w:val="20"/>
              </w:rPr>
            </w:pPr>
          </w:p>
          <w:p w:rsidR="003415DA" w:rsidRDefault="003415DA" w:rsidP="003415DA">
            <w:pPr>
              <w:rPr>
                <w:sz w:val="20"/>
                <w:szCs w:val="20"/>
              </w:rPr>
            </w:pPr>
          </w:p>
          <w:p w:rsidR="003415DA" w:rsidRDefault="003415DA" w:rsidP="003415DA">
            <w:pPr>
              <w:rPr>
                <w:sz w:val="20"/>
                <w:szCs w:val="20"/>
              </w:rPr>
            </w:pPr>
          </w:p>
          <w:p w:rsidR="003415DA" w:rsidRDefault="003415DA" w:rsidP="003415DA">
            <w:pPr>
              <w:rPr>
                <w:sz w:val="20"/>
                <w:szCs w:val="20"/>
              </w:rPr>
            </w:pPr>
          </w:p>
          <w:p w:rsidR="003415DA" w:rsidRDefault="003415DA" w:rsidP="003415DA">
            <w:pPr>
              <w:rPr>
                <w:sz w:val="20"/>
                <w:szCs w:val="20"/>
              </w:rPr>
            </w:pPr>
          </w:p>
          <w:p w:rsidR="003415DA" w:rsidRDefault="003415DA" w:rsidP="003415DA">
            <w:pPr>
              <w:rPr>
                <w:sz w:val="20"/>
                <w:szCs w:val="20"/>
              </w:rPr>
            </w:pPr>
          </w:p>
          <w:p w:rsidR="003415DA" w:rsidRDefault="003415DA" w:rsidP="003415DA">
            <w:pPr>
              <w:rPr>
                <w:sz w:val="20"/>
                <w:szCs w:val="20"/>
              </w:rPr>
            </w:pPr>
          </w:p>
          <w:p w:rsidR="003415DA" w:rsidRDefault="003415DA" w:rsidP="003415DA">
            <w:pPr>
              <w:rPr>
                <w:sz w:val="20"/>
                <w:szCs w:val="20"/>
              </w:rPr>
            </w:pPr>
          </w:p>
          <w:p w:rsidR="003415DA" w:rsidRDefault="003415DA" w:rsidP="003415DA">
            <w:pPr>
              <w:rPr>
                <w:sz w:val="20"/>
                <w:szCs w:val="20"/>
              </w:rPr>
            </w:pPr>
          </w:p>
          <w:p w:rsidR="003415DA" w:rsidRPr="000524F8" w:rsidRDefault="003415DA" w:rsidP="003415DA">
            <w:pPr>
              <w:rPr>
                <w:sz w:val="20"/>
                <w:szCs w:val="20"/>
              </w:rPr>
            </w:pPr>
          </w:p>
        </w:tc>
      </w:tr>
      <w:tr w:rsidR="00722659" w:rsidRPr="000524F8" w:rsidTr="003415DA">
        <w:tc>
          <w:tcPr>
            <w:tcW w:w="544" w:type="dxa"/>
          </w:tcPr>
          <w:p w:rsidR="00722659" w:rsidRPr="000524F8" w:rsidRDefault="00722659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24F8">
              <w:rPr>
                <w:sz w:val="20"/>
                <w:szCs w:val="20"/>
              </w:rPr>
              <w:t>.</w:t>
            </w:r>
          </w:p>
        </w:tc>
        <w:tc>
          <w:tcPr>
            <w:tcW w:w="2460" w:type="dxa"/>
          </w:tcPr>
          <w:p w:rsidR="00722659" w:rsidRDefault="00722659" w:rsidP="00722659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Opgavefordeling ved det kommende DM på 50, 200 og 300 m riffel i Vingsted 11.-13. september 2020 for ungdom og 25.-27.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september for voksne. </w:t>
            </w:r>
          </w:p>
          <w:p w:rsidR="00722659" w:rsidRDefault="00722659" w:rsidP="00722659">
            <w:pPr>
              <w:widowControl w:val="0"/>
              <w:rPr>
                <w:rFonts w:cs="Calibri"/>
                <w:sz w:val="20"/>
                <w:szCs w:val="20"/>
              </w:rPr>
            </w:pPr>
          </w:p>
          <w:p w:rsidR="00722659" w:rsidRDefault="00722659" w:rsidP="00722659">
            <w:pPr>
              <w:widowControl w:val="0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27" w:type="dxa"/>
          </w:tcPr>
          <w:p w:rsidR="00722659" w:rsidRDefault="00722659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Indbydelse til DM foreligger. Er redigeret med tilmeldingsperson og frister og udsendt til foreninger og lagt på Pletskud.dk.</w:t>
            </w:r>
          </w:p>
          <w:p w:rsidR="00722659" w:rsidRDefault="00722659" w:rsidP="00722659">
            <w:pPr>
              <w:rPr>
                <w:sz w:val="20"/>
                <w:szCs w:val="20"/>
              </w:rPr>
            </w:pPr>
          </w:p>
          <w:p w:rsidR="00722659" w:rsidRDefault="00722659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Kirsten Hvid Hansen vil gerne stå som tilmeldingspersoner og lave det praktiske arbejde med tilmelding af individuelle skytter, foreningshold, udtage landsdelshold og fordele bloktider.</w:t>
            </w:r>
          </w:p>
          <w:p w:rsidR="00722659" w:rsidRDefault="00722659" w:rsidP="00722659">
            <w:pPr>
              <w:rPr>
                <w:sz w:val="20"/>
                <w:szCs w:val="20"/>
              </w:rPr>
            </w:pPr>
          </w:p>
          <w:p w:rsidR="00722659" w:rsidRDefault="00722659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Konsulent på denne opgave er Erik Andersen.</w:t>
            </w:r>
          </w:p>
          <w:p w:rsidR="00722659" w:rsidRDefault="00722659" w:rsidP="00722659">
            <w:pPr>
              <w:rPr>
                <w:sz w:val="20"/>
                <w:szCs w:val="20"/>
              </w:rPr>
            </w:pPr>
          </w:p>
          <w:p w:rsidR="00722659" w:rsidRDefault="0039009D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RUV tilstræber at være </w:t>
            </w:r>
            <w:r w:rsidR="00722659">
              <w:rPr>
                <w:sz w:val="20"/>
                <w:szCs w:val="20"/>
              </w:rPr>
              <w:t xml:space="preserve">til stede i Vingsted </w:t>
            </w:r>
            <w:r>
              <w:rPr>
                <w:sz w:val="20"/>
                <w:szCs w:val="20"/>
              </w:rPr>
              <w:t xml:space="preserve">med en person </w:t>
            </w:r>
            <w:r w:rsidR="00722659">
              <w:rPr>
                <w:sz w:val="20"/>
                <w:szCs w:val="20"/>
              </w:rPr>
              <w:t>som ansvarlige for riffelskytter fra DGI Skydning Østjylland ved DM for ungdom og voksne begge weekends.</w:t>
            </w:r>
          </w:p>
          <w:p w:rsidR="00722659" w:rsidRDefault="00722659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Overnat</w:t>
            </w:r>
            <w:r w:rsidR="0039009D">
              <w:rPr>
                <w:sz w:val="20"/>
                <w:szCs w:val="20"/>
              </w:rPr>
              <w:t xml:space="preserve">ning + fortæring </w:t>
            </w:r>
            <w:r>
              <w:rPr>
                <w:sz w:val="20"/>
                <w:szCs w:val="20"/>
              </w:rPr>
              <w:t>i den forbindelse i Vingsted</w:t>
            </w:r>
            <w:r w:rsidR="0039009D">
              <w:rPr>
                <w:sz w:val="20"/>
                <w:szCs w:val="20"/>
              </w:rPr>
              <w:t xml:space="preserve"> betales af DGI Skydning Østjylland</w:t>
            </w:r>
            <w:r>
              <w:rPr>
                <w:sz w:val="20"/>
                <w:szCs w:val="20"/>
              </w:rPr>
              <w:t>.</w:t>
            </w:r>
          </w:p>
          <w:p w:rsidR="00722659" w:rsidRDefault="00722659" w:rsidP="0072265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722659" w:rsidRDefault="00722659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Helle</w:t>
            </w:r>
          </w:p>
          <w:p w:rsidR="00722659" w:rsidRDefault="00722659" w:rsidP="00722659">
            <w:pPr>
              <w:rPr>
                <w:sz w:val="20"/>
                <w:szCs w:val="20"/>
              </w:rPr>
            </w:pPr>
          </w:p>
          <w:p w:rsidR="00722659" w:rsidRDefault="00722659" w:rsidP="00722659">
            <w:pPr>
              <w:rPr>
                <w:sz w:val="20"/>
                <w:szCs w:val="20"/>
              </w:rPr>
            </w:pPr>
          </w:p>
          <w:p w:rsidR="00722659" w:rsidRDefault="00722659" w:rsidP="00722659">
            <w:pPr>
              <w:rPr>
                <w:sz w:val="20"/>
                <w:szCs w:val="20"/>
              </w:rPr>
            </w:pPr>
          </w:p>
          <w:p w:rsidR="00722659" w:rsidRDefault="00722659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Kirsten</w:t>
            </w:r>
          </w:p>
          <w:p w:rsidR="0039009D" w:rsidRDefault="0039009D" w:rsidP="00722659">
            <w:pPr>
              <w:rPr>
                <w:sz w:val="20"/>
                <w:szCs w:val="20"/>
              </w:rPr>
            </w:pPr>
          </w:p>
          <w:p w:rsidR="0039009D" w:rsidRDefault="0039009D" w:rsidP="00722659">
            <w:pPr>
              <w:rPr>
                <w:sz w:val="20"/>
                <w:szCs w:val="20"/>
              </w:rPr>
            </w:pPr>
          </w:p>
          <w:p w:rsidR="0039009D" w:rsidRDefault="0039009D" w:rsidP="00722659">
            <w:pPr>
              <w:rPr>
                <w:sz w:val="20"/>
                <w:szCs w:val="20"/>
              </w:rPr>
            </w:pPr>
          </w:p>
          <w:p w:rsidR="0039009D" w:rsidRDefault="0039009D" w:rsidP="00722659">
            <w:pPr>
              <w:rPr>
                <w:sz w:val="20"/>
                <w:szCs w:val="20"/>
              </w:rPr>
            </w:pPr>
          </w:p>
          <w:p w:rsidR="0039009D" w:rsidRDefault="0039009D" w:rsidP="00722659">
            <w:pPr>
              <w:rPr>
                <w:sz w:val="20"/>
                <w:szCs w:val="20"/>
              </w:rPr>
            </w:pPr>
          </w:p>
          <w:p w:rsidR="0039009D" w:rsidRDefault="0039009D" w:rsidP="00722659">
            <w:pPr>
              <w:rPr>
                <w:sz w:val="20"/>
                <w:szCs w:val="20"/>
              </w:rPr>
            </w:pPr>
          </w:p>
          <w:p w:rsidR="0039009D" w:rsidRDefault="0039009D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RUV</w:t>
            </w:r>
          </w:p>
        </w:tc>
      </w:tr>
      <w:tr w:rsidR="00722659" w:rsidRPr="000524F8" w:rsidTr="003415DA">
        <w:tc>
          <w:tcPr>
            <w:tcW w:w="544" w:type="dxa"/>
          </w:tcPr>
          <w:p w:rsidR="00722659" w:rsidRDefault="00722659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60" w:type="dxa"/>
          </w:tcPr>
          <w:p w:rsidR="00722659" w:rsidRDefault="00722659" w:rsidP="00722659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DM kvalifikationsturnering </w:t>
            </w:r>
            <w:r w:rsidR="0039009D">
              <w:rPr>
                <w:rFonts w:cs="Calibri"/>
                <w:sz w:val="20"/>
                <w:szCs w:val="20"/>
              </w:rPr>
              <w:t>på 50 og 200 m for foreningshold.</w:t>
            </w:r>
          </w:p>
          <w:p w:rsidR="00722659" w:rsidRDefault="00722659" w:rsidP="00722659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27" w:type="dxa"/>
          </w:tcPr>
          <w:p w:rsidR="00722659" w:rsidRDefault="0039009D" w:rsidP="0039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Grundet covid-19 situationen har det ikke været muligt at afholde DM kvalifikationsturnering for foreningshold.</w:t>
            </w:r>
          </w:p>
          <w:p w:rsidR="00C951EC" w:rsidRDefault="00C951EC" w:rsidP="00C951EC">
            <w:pPr>
              <w:rPr>
                <w:sz w:val="20"/>
                <w:szCs w:val="20"/>
              </w:rPr>
            </w:pPr>
          </w:p>
          <w:p w:rsidR="0039009D" w:rsidRDefault="00C951EC" w:rsidP="00C9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RUV på landsplan i DGI Skydning har udmeldt, at det grundet covid-19 nedlukningen er op til landsdelene at beslutte deres deltagelse ved DM med foreningshold.</w:t>
            </w:r>
          </w:p>
          <w:p w:rsidR="00C951EC" w:rsidRDefault="00C951EC" w:rsidP="00C951EC">
            <w:pPr>
              <w:rPr>
                <w:sz w:val="20"/>
                <w:szCs w:val="20"/>
              </w:rPr>
            </w:pPr>
          </w:p>
          <w:p w:rsidR="00C951EC" w:rsidRDefault="00C951EC" w:rsidP="00C9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DM for ungdom og voksne har DGI Skydning i Østjylland i foreningsholdklasserne BK, JUN, STILLING, VOKSNE og ÅBEN mulighed for at deltage med 3 foreningshold i hver klasse på både 50 og 200 m.</w:t>
            </w:r>
          </w:p>
          <w:p w:rsidR="00C951EC" w:rsidRDefault="00C951EC" w:rsidP="00C951EC">
            <w:pPr>
              <w:rPr>
                <w:sz w:val="20"/>
                <w:szCs w:val="20"/>
              </w:rPr>
            </w:pPr>
          </w:p>
          <w:p w:rsidR="00C951EC" w:rsidRDefault="00C951EC" w:rsidP="00C9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er vidende om, at flere foreninger i Østjylland først kommer i gang med aktiviteter efter sommerferien.</w:t>
            </w:r>
          </w:p>
          <w:p w:rsidR="00C951EC" w:rsidRDefault="00C951EC" w:rsidP="00C951EC">
            <w:pPr>
              <w:rPr>
                <w:sz w:val="20"/>
                <w:szCs w:val="20"/>
              </w:rPr>
            </w:pPr>
          </w:p>
          <w:p w:rsidR="00C951EC" w:rsidRDefault="00C951EC" w:rsidP="00FA2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Andersen vil kontakte alle aktive foreninger i DGI Skydning i Østjylland, som formodes at have interesse i at deltage ved DM med et foreningshold, om de har interesse i at deltage ved DM med et foreningshold. </w:t>
            </w:r>
            <w:r w:rsidR="00FA2A70">
              <w:rPr>
                <w:sz w:val="20"/>
                <w:szCs w:val="20"/>
              </w:rPr>
              <w:t>Er der interesse fra mere end 3 foreninger i en klasse, skyder de interesserede hold en kvalifikationsskydning ved LDM på 50 m, hvor hovedskydningsresultatet vil være tællende, og de 3 højeste resultater vil være kvalificerende. Er der mere end 3 interesserede hold i en klasse på 200 m arrangeres en udtagelsesskydning.</w:t>
            </w:r>
          </w:p>
          <w:p w:rsidR="00FA2A70" w:rsidRDefault="00FA2A70" w:rsidP="00FA2A7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722659" w:rsidRDefault="00C951EC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</w:t>
            </w:r>
          </w:p>
        </w:tc>
      </w:tr>
      <w:tr w:rsidR="00722659" w:rsidRPr="000524F8" w:rsidTr="003415DA">
        <w:tc>
          <w:tcPr>
            <w:tcW w:w="544" w:type="dxa"/>
          </w:tcPr>
          <w:p w:rsidR="00722659" w:rsidRPr="000524F8" w:rsidRDefault="00722659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60" w:type="dxa"/>
          </w:tcPr>
          <w:p w:rsidR="00722659" w:rsidRDefault="00722659" w:rsidP="00722659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Aktivitetsmøde </w:t>
            </w:r>
            <w:r w:rsidR="00B662EF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DGI Skydning Østjylland 2020.</w:t>
            </w:r>
          </w:p>
          <w:p w:rsidR="00722659" w:rsidRPr="000524F8" w:rsidRDefault="00722659" w:rsidP="00722659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27" w:type="dxa"/>
          </w:tcPr>
          <w:p w:rsidR="00722659" w:rsidRDefault="00FA2A70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planlagte aktivitetsmøde i DGI Skydning i Østjylland planlagt til afholdelse primo maj 2020 måtte desværre grundet covid-19 situationen udsættes.</w:t>
            </w:r>
          </w:p>
          <w:p w:rsidR="00FA2A70" w:rsidRDefault="00FA2A70" w:rsidP="00722659">
            <w:pPr>
              <w:rPr>
                <w:sz w:val="20"/>
                <w:szCs w:val="20"/>
              </w:rPr>
            </w:pPr>
          </w:p>
          <w:p w:rsidR="00FA2A70" w:rsidRDefault="00FA2A70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Aktivitetsledelsen har besluttet aktivitetsmødet i stedet afholdes lørdag den </w:t>
            </w:r>
            <w:r w:rsidR="00B662EF">
              <w:rPr>
                <w:sz w:val="20"/>
                <w:szCs w:val="20"/>
              </w:rPr>
              <w:t>24. oktober 2020 med mødested Årslev Kro.</w:t>
            </w:r>
          </w:p>
          <w:p w:rsidR="00722659" w:rsidRPr="000524F8" w:rsidRDefault="00722659" w:rsidP="00FA2A7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722659" w:rsidRDefault="00722659" w:rsidP="00722659">
            <w:pPr>
              <w:rPr>
                <w:sz w:val="20"/>
                <w:szCs w:val="20"/>
              </w:rPr>
            </w:pPr>
          </w:p>
          <w:p w:rsidR="00722659" w:rsidRDefault="00722659" w:rsidP="00722659">
            <w:pPr>
              <w:rPr>
                <w:sz w:val="20"/>
                <w:szCs w:val="20"/>
              </w:rPr>
            </w:pPr>
          </w:p>
          <w:p w:rsidR="00722659" w:rsidRDefault="00722659" w:rsidP="00722659">
            <w:pPr>
              <w:rPr>
                <w:sz w:val="20"/>
                <w:szCs w:val="20"/>
              </w:rPr>
            </w:pPr>
          </w:p>
          <w:p w:rsidR="00722659" w:rsidRDefault="00722659" w:rsidP="00722659">
            <w:pPr>
              <w:rPr>
                <w:sz w:val="20"/>
                <w:szCs w:val="20"/>
              </w:rPr>
            </w:pPr>
          </w:p>
          <w:p w:rsidR="00722659" w:rsidRPr="000524F8" w:rsidRDefault="00722659" w:rsidP="00722659">
            <w:pPr>
              <w:rPr>
                <w:sz w:val="20"/>
                <w:szCs w:val="20"/>
              </w:rPr>
            </w:pPr>
          </w:p>
        </w:tc>
      </w:tr>
      <w:tr w:rsidR="00722659" w:rsidRPr="000524F8" w:rsidTr="003415DA">
        <w:tc>
          <w:tcPr>
            <w:tcW w:w="544" w:type="dxa"/>
          </w:tcPr>
          <w:p w:rsidR="00722659" w:rsidRPr="000524F8" w:rsidRDefault="00722659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524F8">
              <w:rPr>
                <w:sz w:val="20"/>
                <w:szCs w:val="20"/>
              </w:rPr>
              <w:t>.</w:t>
            </w:r>
          </w:p>
        </w:tc>
        <w:tc>
          <w:tcPr>
            <w:tcW w:w="2460" w:type="dxa"/>
          </w:tcPr>
          <w:p w:rsidR="00722659" w:rsidRDefault="00722659" w:rsidP="00722659">
            <w:pPr>
              <w:pStyle w:val="Ingenafstand"/>
              <w:rPr>
                <w:rFonts w:ascii="Verdana" w:hAnsi="Verdana" w:cs="Calibri"/>
                <w:spacing w:val="-3"/>
              </w:rPr>
            </w:pPr>
            <w:r w:rsidRPr="000524F8">
              <w:rPr>
                <w:rFonts w:ascii="Verdana" w:hAnsi="Verdana" w:cs="Calibri"/>
                <w:spacing w:val="-3"/>
              </w:rPr>
              <w:t>Eventuelt</w:t>
            </w:r>
            <w:r>
              <w:rPr>
                <w:rFonts w:ascii="Verdana" w:hAnsi="Verdana" w:cs="Calibri"/>
                <w:spacing w:val="-3"/>
              </w:rPr>
              <w:t>.</w:t>
            </w:r>
          </w:p>
          <w:p w:rsidR="00722659" w:rsidRPr="000524F8" w:rsidRDefault="00722659" w:rsidP="00722659">
            <w:pPr>
              <w:pStyle w:val="Ingenafstand"/>
              <w:rPr>
                <w:rFonts w:ascii="Verdana" w:hAnsi="Verdana" w:cs="Calibri"/>
                <w:spacing w:val="-3"/>
              </w:rPr>
            </w:pPr>
          </w:p>
        </w:tc>
        <w:tc>
          <w:tcPr>
            <w:tcW w:w="5627" w:type="dxa"/>
          </w:tcPr>
          <w:p w:rsidR="00722659" w:rsidRPr="000524F8" w:rsidRDefault="00722659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Intet drøftet.</w:t>
            </w:r>
          </w:p>
        </w:tc>
        <w:tc>
          <w:tcPr>
            <w:tcW w:w="1637" w:type="dxa"/>
          </w:tcPr>
          <w:p w:rsidR="00722659" w:rsidRPr="000524F8" w:rsidRDefault="00722659" w:rsidP="00722659">
            <w:pPr>
              <w:rPr>
                <w:sz w:val="20"/>
                <w:szCs w:val="20"/>
              </w:rPr>
            </w:pPr>
          </w:p>
        </w:tc>
      </w:tr>
      <w:tr w:rsidR="00722659" w:rsidRPr="000524F8" w:rsidTr="00F228BF">
        <w:tc>
          <w:tcPr>
            <w:tcW w:w="544" w:type="dxa"/>
            <w:shd w:val="clear" w:color="auto" w:fill="F6D3D9" w:themeFill="accent1" w:themeFillTint="33"/>
          </w:tcPr>
          <w:p w:rsidR="00722659" w:rsidRPr="000524F8" w:rsidRDefault="00722659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60" w:type="dxa"/>
            <w:shd w:val="clear" w:color="auto" w:fill="F6D3D9" w:themeFill="accent1" w:themeFillTint="33"/>
          </w:tcPr>
          <w:p w:rsidR="00722659" w:rsidRDefault="00722659" w:rsidP="00722659">
            <w:pPr>
              <w:rPr>
                <w:sz w:val="20"/>
                <w:szCs w:val="20"/>
              </w:rPr>
            </w:pPr>
            <w:r w:rsidRPr="000524F8">
              <w:rPr>
                <w:sz w:val="20"/>
                <w:szCs w:val="20"/>
              </w:rPr>
              <w:t>Næste møde</w:t>
            </w:r>
            <w:r>
              <w:rPr>
                <w:sz w:val="20"/>
                <w:szCs w:val="20"/>
              </w:rPr>
              <w:t>.</w:t>
            </w:r>
          </w:p>
          <w:p w:rsidR="00722659" w:rsidRPr="000524F8" w:rsidRDefault="00722659" w:rsidP="00722659">
            <w:pPr>
              <w:rPr>
                <w:sz w:val="20"/>
                <w:szCs w:val="20"/>
              </w:rPr>
            </w:pPr>
            <w:r w:rsidRPr="000524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7" w:type="dxa"/>
            <w:shd w:val="clear" w:color="auto" w:fill="F6D3D9" w:themeFill="accent1" w:themeFillTint="33"/>
          </w:tcPr>
          <w:p w:rsidR="00722659" w:rsidRDefault="00722659" w:rsidP="0072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Afholdes </w:t>
            </w:r>
            <w:r w:rsidR="00B662EF">
              <w:rPr>
                <w:sz w:val="20"/>
                <w:szCs w:val="20"/>
              </w:rPr>
              <w:t xml:space="preserve">torsdag </w:t>
            </w:r>
            <w:r>
              <w:rPr>
                <w:sz w:val="20"/>
                <w:szCs w:val="20"/>
              </w:rPr>
              <w:t xml:space="preserve">den </w:t>
            </w:r>
            <w:r w:rsidR="00B662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B662EF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2020</w:t>
            </w:r>
            <w:r w:rsidR="00B662EF">
              <w:rPr>
                <w:sz w:val="20"/>
                <w:szCs w:val="20"/>
              </w:rPr>
              <w:t xml:space="preserve"> i Hou hallen i Hou begyndende med spisning kl. 1800</w:t>
            </w:r>
            <w:r>
              <w:rPr>
                <w:sz w:val="20"/>
                <w:szCs w:val="20"/>
              </w:rPr>
              <w:t>.</w:t>
            </w:r>
          </w:p>
          <w:p w:rsidR="00722659" w:rsidRPr="000524F8" w:rsidRDefault="00722659" w:rsidP="0072265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F6D3D9" w:themeFill="accent1" w:themeFillTint="33"/>
          </w:tcPr>
          <w:p w:rsidR="00722659" w:rsidRPr="000524F8" w:rsidRDefault="00722659" w:rsidP="00722659">
            <w:pPr>
              <w:rPr>
                <w:sz w:val="20"/>
                <w:szCs w:val="20"/>
              </w:rPr>
            </w:pPr>
          </w:p>
        </w:tc>
      </w:tr>
    </w:tbl>
    <w:p w:rsidR="00CC57E2" w:rsidRDefault="00CC57E2" w:rsidP="002F7B5D">
      <w:pPr>
        <w:rPr>
          <w:sz w:val="32"/>
          <w:szCs w:val="32"/>
        </w:rPr>
      </w:pPr>
    </w:p>
    <w:sectPr w:rsidR="00CC57E2" w:rsidSect="008336D8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567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63" w:rsidRDefault="00206B63" w:rsidP="009E4B94">
      <w:pPr>
        <w:spacing w:line="240" w:lineRule="auto"/>
      </w:pPr>
      <w:r>
        <w:separator/>
      </w:r>
    </w:p>
  </w:endnote>
  <w:endnote w:type="continuationSeparator" w:id="0">
    <w:p w:rsidR="00206B63" w:rsidRDefault="00206B6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="00492F74"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="00492F74" w:rsidRPr="00094ABD">
      <w:rPr>
        <w:rStyle w:val="Sidetal"/>
      </w:rPr>
      <w:fldChar w:fldCharType="separate"/>
    </w:r>
    <w:r w:rsidR="007C2B7A">
      <w:rPr>
        <w:rStyle w:val="Sidetal"/>
        <w:noProof/>
      </w:rPr>
      <w:t>2</w:t>
    </w:r>
    <w:r w:rsidR="00492F74"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4C" w:rsidRPr="00D9128A" w:rsidRDefault="00D9128A" w:rsidP="00D9128A">
    <w:pPr>
      <w:pStyle w:val="Template-Adresse"/>
      <w:rPr>
        <w:sz w:val="14"/>
        <w:szCs w:val="14"/>
      </w:rPr>
    </w:pPr>
    <w:r>
      <w:rPr>
        <w:b/>
        <w:sz w:val="14"/>
        <w:szCs w:val="14"/>
      </w:rPr>
      <w:t>DGI Østjylland</w:t>
    </w:r>
    <w:r>
      <w:rPr>
        <w:sz w:val="14"/>
        <w:szCs w:val="14"/>
      </w:rPr>
      <w:t xml:space="preserve"> | Søren Frichs Vej 42B, 2. sal | 8230 Åbyhøj | CVR 18002019 | Tlf. 7940 4300 | oestjylland@dgi.dk | www.dgi.dk/oestjylland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63" w:rsidRDefault="00206B63" w:rsidP="009E4B94">
      <w:pPr>
        <w:spacing w:line="240" w:lineRule="auto"/>
      </w:pPr>
      <w:r>
        <w:separator/>
      </w:r>
    </w:p>
  </w:footnote>
  <w:footnote w:type="continuationSeparator" w:id="0">
    <w:p w:rsidR="00206B63" w:rsidRDefault="00206B6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EA" w:rsidRPr="004D42F2" w:rsidRDefault="004D42F2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3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B7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35" cy="5397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8035" cy="539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D97566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nQFQMAABoHAAAOAAAAZHJzL2Uyb0RvYy54bWysVVtPHCEUfm/S/0B4rzN7dZ04azYamyZb&#10;NWrjMzKwQ8oABfbWX98DzIyra2zS9IXAuXK+83E4v9g1Em2YdUKrEg9OcoyYoroSalXiH4/XX2YY&#10;OU9URaRWrMR75vDF/POn860p2FDXWlbMIgiiXLE1Ja69N0WWOVqzhrgTbZgCJde2IR6OdpVVlmwh&#10;eiOzYZ5Ps622lbGaMudAepWUeB7jc86ov+XcMY9kieFuPq42rs9hzebnpFhZYmpB22uQf7hFQ4SC&#10;pH2oK+IJWltxFKoR1GqnuT+husk054KyWANUM8jfVPNQE8NiLQCOMz1M7v+FpTebO4tEVeIhRoo0&#10;0KJ7AI2olWRoGODZGleA1YO5s6FAZ5aa/nSgyF5pwsG1Njtum2AL5aFdxHrfY812HlEQTmbTWT6a&#10;YERBNxmdnU5iMzJSdN7GOv+V6QaFTYktXCtCTDZL50N+UnQmLfLVtZAScSmASArohpHV/kn4OgIJ&#10;9EwtcuAfPRwyGrDMozhSjl1KizYEyEIoZcoPAgKQaOUOHcZnef6hUzCW6+a7rlKwySQ4QKgoBkYm&#10;8bgTQ4Y+/Tv5BuD994ReKJ/iDkcQOKVzxPe3GExjmO4avXwU4h/fbhqrTPUf3y6C0gIphULAmNhp&#10;R4lkQKeIHCm8kCwQqoXRktijCIQKq9KhZ0krQRJJlXgUGeX3kiXre8aBp8Cc4UftCrauJhVrge8q&#10;PkJYKggYrDnk72MnhvTVpiCvqdDaB1cWB0zv/CElUom9R8ysle+dG6G0fa8y2ZOQJ/sOpARNQOlZ&#10;V3t4xUD21AJDrwW8mSVx/o5YmGcw+WBG+1tYuNTbEut2h1Gt7e/35MEexgxoMdrCfCyx+7UmFt6U&#10;/Kbg0ZwNxuMwUONhPDkdwsEeap4PNWrdXGp4VQP4DQyN22DvZbflVjdPMMoXISuoiKKQu8TU2+5w&#10;6dPchs+AssUimsEQNcQv1YOh3fMOM+Fx90SsaQeHh5Fzo7tZSoo38yPZhn4ovVh7zUUk6wuuLd4w&#10;gNPTTJ9FmPCH52j18qXN/wAAAP//AwBQSwMEFAAGAAgAAAAhALZeiWvcAAAABAEAAA8AAABkcnMv&#10;ZG93bnJldi54bWxMj8FOwzAQRO9I/IO1SFwQdVoV1KZxKkDiUokDIRx628ZLHCVeR7Hbmr/HcKGX&#10;lUYzmnlbbKMdxIkm3zlWMJ9lIIgbpztuFdQfr/crED4gaxwck4Jv8rAtr68KzLU78zudqtCKVMI+&#10;RwUmhDGX0jeGLPqZG4mT9+UmiyHJqZV6wnMqt4NcZNmjtNhxWjA40ouhpq+OVsHu09ztYrvu/Vgv&#10;Y/W275+Nr5W6vYlPGxCBYvgPwy9+QocyMR3ckbUXg4L0SPi7yVsvlnMQBwWrhwxkWchL+PIHAAD/&#10;/wMAUEsBAi0AFAAGAAgAAAAhALaDOJL+AAAA4QEAABMAAAAAAAAAAAAAAAAAAAAAAFtDb250ZW50&#10;X1R5cGVzXS54bWxQSwECLQAUAAYACAAAACEAOP0h/9YAAACUAQAACwAAAAAAAAAAAAAAAAAvAQAA&#10;X3JlbHMvLnJlbHNQSwECLQAUAAYACAAAACEAtMfp0BUDAAAaBwAADgAAAAAAAAAAAAAAAAAuAgAA&#10;ZHJzL2Uyb0RvYy54bWxQSwECLQAUAAYACAAAACEAtl6Ja9wAAAAEAQAADwAAAAAAAAAAAAAAAABv&#10;BQAAZHJzL2Rvd25yZXYueG1sUEsFBgAAAAAEAAQA8wAAAHgGAAAAAA==&#10;" fillcolor="#d22846 [3204]" stroked="f" strokeweight="2pt">
              <v:fill color2="#f2bbc4 [1012]" rotate="t" angle="90" colors="0 #d22846;32113f #e88798;1 #fef5f5" focus="100%" type="gradient"/>
              <v:path arrowok="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F3" w:rsidRDefault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1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392E"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B7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35" cy="53975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68035" cy="5397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BBC08"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g2FQMAABoHAAAOAAAAZHJzL2Uyb0RvYy54bWysVVtPHCEUfm/S/0B4rzN71Z04azYamyZb&#10;NWrjMzKwQ8oABfbWX98DzIyra2zS9IXAuXK+83E4v9g1Em2YdUKrEg9OcoyYoroSalXiH4/XX84w&#10;cp6oikitWIn3zOGL+edP51tTsKGutayYRRBEuWJrSlx7b4osc7RmDXEn2jAFSq5tQzwc7SqrLNlC&#10;9EZmwzyfZlttK2M1Zc6B9Cop8TzG55xRf8u5Yx7JEsPdfFxtXJ/Dms3PSbGyxNSCttcg/3CLhggF&#10;SftQV8QTtLbiKFQjqNVOc39CdZNpzgVlsQaoZpC/qeahJobFWgAcZ3qY3P8LS282dxaJqsQzjBRp&#10;oEX3ABpRK8nQLMCzNa4AqwdzZ0OBziw1/elAkb3ShINrbXbcNsEWykO7iPW+x5rtPKIgnJxNz/LR&#10;BCMKuslodjqJzchI0Xkb6/xXphsUNiW2cK0IMdksnQ/5SdGZtMhX10JKxKUAIimgG0ZW+yfh6wgk&#10;0DO1yIF/9HDIaMAyj+JIOXYpLdoQIAuhlCk/CAhAopU7dBjP8vxDp2As1813XaVgk0lwgFBRDIxM&#10;4nEnhgx9+nfyDcD77wm9UD7FHY4gcErniO9vMZjGMN01evkoxD++3TRWmeo/vl0EpQVSCoWAMbHT&#10;jhLJgE4ROVJ4IVkgVAujJbFHEQgVVqVDz5JWgiSSKvEoMsrvJUvW94wDT4E5w4/aFWxdTSrWAt9V&#10;fISwVBAwWHPI38dODOmrTUFeU6G1D64sDpje+UNKpBJ7j5hZK987N0Jp+15lsichT/YdSAmagNKz&#10;rvbwioHsqQWGXgt4M0vi/B2xMM9g8sGM9rewcKm3JdbtDqNa29/vyYM9jBnQYrSF+Vhi92tNLLwp&#10;+U3Bo5kNxuMwUONhPDkdwsEeap4PNWrdXGp4VQP4DQyN22DvZbflVjdPMMoXISuoiKKQu8TU2+5w&#10;6dPchs+AssUimsEQNcQv1YOh3fMOM+Fx90SsaQeHh5Fzo7tZSoo38yPZhn4ovVh7zUUk6wuuLd4w&#10;gNPTTJ9FmPCH52j18qXN/wAAAP//AwBQSwMEFAAGAAgAAAAhALZeiWvcAAAABAEAAA8AAABkcnMv&#10;ZG93bnJldi54bWxMj8FOwzAQRO9I/IO1SFwQdVoV1KZxKkDiUokDIRx628ZLHCVeR7Hbmr/HcKGX&#10;lUYzmnlbbKMdxIkm3zlWMJ9lIIgbpztuFdQfr/crED4gaxwck4Jv8rAtr68KzLU78zudqtCKVMI+&#10;RwUmhDGX0jeGLPqZG4mT9+UmiyHJqZV6wnMqt4NcZNmjtNhxWjA40ouhpq+OVsHu09ztYrvu/Vgv&#10;Y/W275+Nr5W6vYlPGxCBYvgPwy9+QocyMR3ckbUXg4L0SPi7yVsvlnMQBwWrhwxkWchL+PIHAAD/&#10;/wMAUEsBAi0AFAAGAAgAAAAhALaDOJL+AAAA4QEAABMAAAAAAAAAAAAAAAAAAAAAAFtDb250ZW50&#10;X1R5cGVzXS54bWxQSwECLQAUAAYACAAAACEAOP0h/9YAAACUAQAACwAAAAAAAAAAAAAAAAAvAQAA&#10;X3JlbHMvLnJlbHNQSwECLQAUAAYACAAAACEA6lyoNhUDAAAaBwAADgAAAAAAAAAAAAAAAAAuAgAA&#10;ZHJzL2Uyb0RvYy54bWxQSwECLQAUAAYACAAAACEAtl6Ja9wAAAAEAQAADwAAAAAAAAAAAAAAAABv&#10;BQAAZHJzL2Rvd25yZXYueG1sUEsFBgAAAAAEAAQA8wAAAHgGAAAAAA==&#10;" fillcolor="#d22846 [3204]" stroked="f" strokeweight="2pt">
              <v:fill color2="#f2bbc4 [1012]" rotate="t" angle="90" colors="0 #d22846;32113f #e88798;1 #fef5f5" focus="100%" type="gradient"/>
              <v:path arrowok="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AA4344"/>
    <w:multiLevelType w:val="hybridMultilevel"/>
    <w:tmpl w:val="0CAA52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5670"/>
    <w:multiLevelType w:val="hybridMultilevel"/>
    <w:tmpl w:val="96BE5B6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D22846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76"/>
    <w:rsid w:val="00004865"/>
    <w:rsid w:val="00041CF3"/>
    <w:rsid w:val="00050C4E"/>
    <w:rsid w:val="000524F8"/>
    <w:rsid w:val="00061A7B"/>
    <w:rsid w:val="00072555"/>
    <w:rsid w:val="00094ABD"/>
    <w:rsid w:val="000C1FAB"/>
    <w:rsid w:val="000C408F"/>
    <w:rsid w:val="000C7312"/>
    <w:rsid w:val="000D2591"/>
    <w:rsid w:val="000E4053"/>
    <w:rsid w:val="0013244F"/>
    <w:rsid w:val="0014383E"/>
    <w:rsid w:val="00143B12"/>
    <w:rsid w:val="00160952"/>
    <w:rsid w:val="00182651"/>
    <w:rsid w:val="001923E0"/>
    <w:rsid w:val="00192C9E"/>
    <w:rsid w:val="00193238"/>
    <w:rsid w:val="001B0D1B"/>
    <w:rsid w:val="001F0D33"/>
    <w:rsid w:val="00206577"/>
    <w:rsid w:val="00206B63"/>
    <w:rsid w:val="0022398F"/>
    <w:rsid w:val="00230BDF"/>
    <w:rsid w:val="00233E40"/>
    <w:rsid w:val="00237C78"/>
    <w:rsid w:val="00244D70"/>
    <w:rsid w:val="00255C64"/>
    <w:rsid w:val="00260BD5"/>
    <w:rsid w:val="0029196E"/>
    <w:rsid w:val="00293D49"/>
    <w:rsid w:val="00297EA0"/>
    <w:rsid w:val="002B57FE"/>
    <w:rsid w:val="002B7A5A"/>
    <w:rsid w:val="002C36EC"/>
    <w:rsid w:val="002D7BF3"/>
    <w:rsid w:val="002E1297"/>
    <w:rsid w:val="002E74A4"/>
    <w:rsid w:val="002F341B"/>
    <w:rsid w:val="002F4A0B"/>
    <w:rsid w:val="002F5AEA"/>
    <w:rsid w:val="002F7B5D"/>
    <w:rsid w:val="003162B2"/>
    <w:rsid w:val="00325DBD"/>
    <w:rsid w:val="003415DA"/>
    <w:rsid w:val="00341F80"/>
    <w:rsid w:val="00355F63"/>
    <w:rsid w:val="0035691E"/>
    <w:rsid w:val="00356F34"/>
    <w:rsid w:val="00370732"/>
    <w:rsid w:val="00382ED1"/>
    <w:rsid w:val="0039009D"/>
    <w:rsid w:val="003B119B"/>
    <w:rsid w:val="003B35B0"/>
    <w:rsid w:val="003B4D7B"/>
    <w:rsid w:val="003C4535"/>
    <w:rsid w:val="003C4F9F"/>
    <w:rsid w:val="003C60F1"/>
    <w:rsid w:val="003D56EA"/>
    <w:rsid w:val="003E0827"/>
    <w:rsid w:val="00424709"/>
    <w:rsid w:val="00434A21"/>
    <w:rsid w:val="00437BF3"/>
    <w:rsid w:val="00461A61"/>
    <w:rsid w:val="00464FC1"/>
    <w:rsid w:val="00471FD2"/>
    <w:rsid w:val="00473383"/>
    <w:rsid w:val="004873FC"/>
    <w:rsid w:val="00492F74"/>
    <w:rsid w:val="004C01B2"/>
    <w:rsid w:val="004D42F2"/>
    <w:rsid w:val="005072C1"/>
    <w:rsid w:val="00507DBB"/>
    <w:rsid w:val="00530C70"/>
    <w:rsid w:val="00542A57"/>
    <w:rsid w:val="00554745"/>
    <w:rsid w:val="0055493E"/>
    <w:rsid w:val="005813E1"/>
    <w:rsid w:val="00581771"/>
    <w:rsid w:val="00593D8F"/>
    <w:rsid w:val="005A05B0"/>
    <w:rsid w:val="005A28D4"/>
    <w:rsid w:val="005B5540"/>
    <w:rsid w:val="005C5F97"/>
    <w:rsid w:val="005E392E"/>
    <w:rsid w:val="005E4048"/>
    <w:rsid w:val="005F0A28"/>
    <w:rsid w:val="005F1580"/>
    <w:rsid w:val="005F3ED8"/>
    <w:rsid w:val="00601354"/>
    <w:rsid w:val="006209E2"/>
    <w:rsid w:val="006213BB"/>
    <w:rsid w:val="00621484"/>
    <w:rsid w:val="006455D9"/>
    <w:rsid w:val="006473EF"/>
    <w:rsid w:val="00651933"/>
    <w:rsid w:val="0065484C"/>
    <w:rsid w:val="00655B49"/>
    <w:rsid w:val="00681D83"/>
    <w:rsid w:val="00685DE6"/>
    <w:rsid w:val="006900C2"/>
    <w:rsid w:val="006B30A9"/>
    <w:rsid w:val="006F4505"/>
    <w:rsid w:val="006F78F2"/>
    <w:rsid w:val="007015F2"/>
    <w:rsid w:val="0070267E"/>
    <w:rsid w:val="00706E03"/>
    <w:rsid w:val="00706E32"/>
    <w:rsid w:val="00722659"/>
    <w:rsid w:val="0072315E"/>
    <w:rsid w:val="0072485E"/>
    <w:rsid w:val="0074035E"/>
    <w:rsid w:val="007464AD"/>
    <w:rsid w:val="007546AF"/>
    <w:rsid w:val="00763C57"/>
    <w:rsid w:val="00765934"/>
    <w:rsid w:val="0076763A"/>
    <w:rsid w:val="007962E6"/>
    <w:rsid w:val="007C2B7A"/>
    <w:rsid w:val="007D48E8"/>
    <w:rsid w:val="007E373C"/>
    <w:rsid w:val="007E7395"/>
    <w:rsid w:val="007F40B3"/>
    <w:rsid w:val="0080198C"/>
    <w:rsid w:val="00802E03"/>
    <w:rsid w:val="00815AD9"/>
    <w:rsid w:val="00816CC5"/>
    <w:rsid w:val="008336D8"/>
    <w:rsid w:val="0083559F"/>
    <w:rsid w:val="00852B83"/>
    <w:rsid w:val="00862E17"/>
    <w:rsid w:val="0088463C"/>
    <w:rsid w:val="00892D08"/>
    <w:rsid w:val="00893791"/>
    <w:rsid w:val="008B36C3"/>
    <w:rsid w:val="008B5D25"/>
    <w:rsid w:val="008C4F20"/>
    <w:rsid w:val="008C679B"/>
    <w:rsid w:val="008E2A51"/>
    <w:rsid w:val="008E5A6D"/>
    <w:rsid w:val="008F1D5C"/>
    <w:rsid w:val="008F32DF"/>
    <w:rsid w:val="008F4D20"/>
    <w:rsid w:val="008F5A75"/>
    <w:rsid w:val="00915BCE"/>
    <w:rsid w:val="0092143E"/>
    <w:rsid w:val="00921F20"/>
    <w:rsid w:val="00934690"/>
    <w:rsid w:val="00951605"/>
    <w:rsid w:val="00951B25"/>
    <w:rsid w:val="009655A0"/>
    <w:rsid w:val="00982159"/>
    <w:rsid w:val="00983B74"/>
    <w:rsid w:val="00985534"/>
    <w:rsid w:val="00990263"/>
    <w:rsid w:val="009A1CDE"/>
    <w:rsid w:val="009A4CCC"/>
    <w:rsid w:val="009B2568"/>
    <w:rsid w:val="009C0667"/>
    <w:rsid w:val="009C6603"/>
    <w:rsid w:val="009D29B1"/>
    <w:rsid w:val="009E032B"/>
    <w:rsid w:val="009E0B6D"/>
    <w:rsid w:val="009E4B94"/>
    <w:rsid w:val="009F2C5E"/>
    <w:rsid w:val="00A26062"/>
    <w:rsid w:val="00A40482"/>
    <w:rsid w:val="00A47EB9"/>
    <w:rsid w:val="00A50B7A"/>
    <w:rsid w:val="00AB32FA"/>
    <w:rsid w:val="00AB590F"/>
    <w:rsid w:val="00AF1D02"/>
    <w:rsid w:val="00B00D92"/>
    <w:rsid w:val="00B1724D"/>
    <w:rsid w:val="00B26509"/>
    <w:rsid w:val="00B3478D"/>
    <w:rsid w:val="00B35611"/>
    <w:rsid w:val="00B45561"/>
    <w:rsid w:val="00B64624"/>
    <w:rsid w:val="00B662EF"/>
    <w:rsid w:val="00BA10D1"/>
    <w:rsid w:val="00BD19D7"/>
    <w:rsid w:val="00BD38F2"/>
    <w:rsid w:val="00BD3CBC"/>
    <w:rsid w:val="00BD3D01"/>
    <w:rsid w:val="00BE48B9"/>
    <w:rsid w:val="00BF2AD6"/>
    <w:rsid w:val="00C30C04"/>
    <w:rsid w:val="00C60D9A"/>
    <w:rsid w:val="00C62131"/>
    <w:rsid w:val="00C642B9"/>
    <w:rsid w:val="00C734CE"/>
    <w:rsid w:val="00C8210C"/>
    <w:rsid w:val="00C951EC"/>
    <w:rsid w:val="00CA438F"/>
    <w:rsid w:val="00CA6392"/>
    <w:rsid w:val="00CB7B0C"/>
    <w:rsid w:val="00CC57E2"/>
    <w:rsid w:val="00CC6322"/>
    <w:rsid w:val="00CD70F1"/>
    <w:rsid w:val="00CE447F"/>
    <w:rsid w:val="00CE4952"/>
    <w:rsid w:val="00D27448"/>
    <w:rsid w:val="00D32331"/>
    <w:rsid w:val="00D41934"/>
    <w:rsid w:val="00D43498"/>
    <w:rsid w:val="00D4755A"/>
    <w:rsid w:val="00D56C35"/>
    <w:rsid w:val="00D5748B"/>
    <w:rsid w:val="00D6220C"/>
    <w:rsid w:val="00D75032"/>
    <w:rsid w:val="00D77E0A"/>
    <w:rsid w:val="00D847FC"/>
    <w:rsid w:val="00D9126F"/>
    <w:rsid w:val="00D9128A"/>
    <w:rsid w:val="00D96141"/>
    <w:rsid w:val="00DA1819"/>
    <w:rsid w:val="00DA4606"/>
    <w:rsid w:val="00DB0871"/>
    <w:rsid w:val="00DB31AF"/>
    <w:rsid w:val="00DB39A6"/>
    <w:rsid w:val="00DC3104"/>
    <w:rsid w:val="00DE2B28"/>
    <w:rsid w:val="00E13E89"/>
    <w:rsid w:val="00E359AB"/>
    <w:rsid w:val="00E50493"/>
    <w:rsid w:val="00E610B9"/>
    <w:rsid w:val="00E708FE"/>
    <w:rsid w:val="00E9041A"/>
    <w:rsid w:val="00EB7A3F"/>
    <w:rsid w:val="00EC1585"/>
    <w:rsid w:val="00EC563D"/>
    <w:rsid w:val="00EF5A91"/>
    <w:rsid w:val="00F115B6"/>
    <w:rsid w:val="00F17BB4"/>
    <w:rsid w:val="00F228BF"/>
    <w:rsid w:val="00F277F4"/>
    <w:rsid w:val="00F331F3"/>
    <w:rsid w:val="00F34EAB"/>
    <w:rsid w:val="00F56332"/>
    <w:rsid w:val="00F83962"/>
    <w:rsid w:val="00F90FE5"/>
    <w:rsid w:val="00FA2A70"/>
    <w:rsid w:val="00FA6EE1"/>
    <w:rsid w:val="00FB3176"/>
    <w:rsid w:val="00FC3625"/>
    <w:rsid w:val="00FC55B0"/>
    <w:rsid w:val="00FC7A59"/>
    <w:rsid w:val="00FE2C9C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37A7D-A412-4832-A3F0-D199A191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D22846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Autospacing="0" w:afterLines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character" w:styleId="BesgtLink">
    <w:name w:val="FollowedHyperlink"/>
    <w:basedOn w:val="Standardskrifttypeiafsnit"/>
    <w:uiPriority w:val="21"/>
    <w:semiHidden/>
    <w:unhideWhenUsed/>
    <w:rsid w:val="00370732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CC57E2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C57E2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BC833B3A2B320048AF9178F6271DC86F" ma:contentTypeVersion="133" ma:contentTypeDescription="Opret et nyt dokument." ma:contentTypeScope="" ma:versionID="f6a02c25f73af87654cf8a942bb11933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xmlns:ns4="2e02298b-eebf-45b1-8a16-1b0e2e3d7bcb" targetNamespace="http://schemas.microsoft.com/office/2006/metadata/properties" ma:root="true" ma:fieldsID="beb69911ef0e8774a6420bfbee200ac8" ns1:_="" ns2:_="" ns3:_="" ns4:_="">
    <xsd:import namespace="http://schemas.microsoft.com/sharepoint/v3"/>
    <xsd:import namespace="95bacc11-7eeb-41c0-9730-a63089a941a0"/>
    <xsd:import namespace="http://schemas.microsoft.com/sharepoint"/>
    <xsd:import namespace="2e02298b-eebf-45b1-8a16-1b0e2e3d7bcb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WebLogoUrl" minOccurs="0"/>
                <xsd:element ref="ns2:WebLogoDescription" minOccurs="0"/>
                <xsd:element ref="ns3:DGIContributors" minOccurs="0"/>
                <xsd:element ref="ns2:be96585c87754cfb99855c6716000fea" minOccurs="0"/>
                <xsd:element ref="ns2:n06dbf8a90b449749e980664514b727e" minOccurs="0"/>
                <xsd:element ref="ns2:k1d3ee6935b74e91b6066f4d65ff43d5" minOccurs="0"/>
                <xsd:element ref="ns4:DGIPublicDocum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WebLogoUrl" ma:index="19" nillable="true" ma:displayName="Logo Url" ma:default="" ma:internalName="WebLogoUrl" ma:readOnly="true">
      <xsd:simpleType>
        <xsd:restriction base="dms:Text"/>
      </xsd:simpleType>
    </xsd:element>
    <xsd:element name="WebLogoDescription" ma:index="20" nillable="true" ma:displayName="Logo Description" ma:default="" ma:internalName="WebLogoDescription" ma:readOnly="true">
      <xsd:simpleType>
        <xsd:restriction base="dms:Text"/>
      </xsd:simpleType>
    </xsd:element>
    <xsd:element name="be96585c87754cfb99855c6716000fea" ma:index="22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4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1d3ee6935b74e91b6066f4d65ff43d5" ma:index="26" nillable="true" ma:taxonomy="true" ma:internalName="k1d3ee6935b74e91b6066f4d65ff43d5" ma:taxonomyFieldName="DGIGroupNumberTags" ma:displayName="Gruppenummer" ma:readOnly="true" ma:default="564;#0900000|df24cfa3-8180-4b3a-9302-0820bfa93885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1" nillable="true" ma:displayName="Bidragydere" ma:default="117;#Marlene Bjerre;#131;#Kian Mejdal;#458;#Søren Møller;#588;#Lars Mandrup;#125;#Annemette Lunden;#118;#Flemming Mølgaard;#120;#Lene Jørgensen;#115;#Mai S. Olesen;#127;#Mette Kvist;#121;#Ebbe Glargaard;#123;#Helle Holdam;#124;#Anders Peter Hansen;#128;#Ditte Guldbrandt;#129;#Ole Brændgaard;#132;#Mik Hulgaard;#133;#Inge-Birthe Gavnholt;#135;#Henrik Mikkelsen;#138;#Maria Beck;#139;#Nicolaj Ruby;#141;#Lone Olsen;#143;#Henriette Gaardbo;#242;#Mette Quist Pedersen;#550;#Elsemarie Kappel;#1042;#Erik Pedersen;#977;#Jørgen Møller;#976;#Hans Jørgen Hvitved;#877;#Else Amdneh;#1501;#Lise Buttle;#1572;#Lotte Jensen;#1417;#Kasper Høgstrup Mølgaard;#1796;#Grethe Bjerre;#1474;#Erik Gravesen;#2001;#Anders Christian Larsen;#2082;#Ida Hahn;#2182;#Berit Poulsen;#2085;#Heidi Kjærgaard Kristiansen;#2916;#Stine Storgaard Nielsen;#2950;#Christopher Frydenlund;#3004;#Jesper Harder;#3017;#Bjørn Søvsø Jensen;#3073;#Rasmus Sørensen;#3115;#Annette Kørvel Lemming;#3189;#John Kjær;#3167;#Scott Thomsen Rosser;#3168;#Kirsten Roed Lund;#3175;#Mikkel Holm Thomsen;#3208;#Anne Schmidt Nordstrøm;#3196;#Jane Madsen;#3226;#Anette Vernager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298b-eebf-45b1-8a16-1b0e2e3d7bcb" elementFormDefault="qualified">
    <xsd:import namespace="http://schemas.microsoft.com/office/2006/documentManagement/types"/>
    <xsd:import namespace="http://schemas.microsoft.com/office/infopath/2007/PartnerControls"/>
    <xsd:element name="DGIPublicDocument" ma:index="28" nillable="true" ma:displayName="Publicer til internet" ma:default="0" ma:internalName="DGIPublicDocumen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/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/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/>
    </a30b47dfce084917b1a46b754eb13bc7>
    <_dlc_DocId xmlns="95bacc11-7eeb-41c0-9730-a63089a941a0">GRUPPERUM-147-5086</_dlc_DocId>
    <_dlc_DocIdUrl xmlns="95bacc11-7eeb-41c0-9730-a63089a941a0">
      <Url>https://mimer.dgi.dk/grupperum/DGI Østjylland/_layouts/DocIdRedir.aspx?ID=GRUPPERUM-147-5086</Url>
      <Description>GRUPPERUM-147-5086</Description>
    </_dlc_DocIdUrl>
    <k1d3ee6935b74e91b6066f4d65ff43d5 xmlns="95bacc11-7eeb-41c0-9730-a63089a941a0">
      <Terms xmlns="http://schemas.microsoft.com/office/infopath/2007/PartnerControls"/>
    </k1d3ee6935b74e91b6066f4d65ff43d5>
    <DGIPublicDocument xmlns="2e02298b-eebf-45b1-8a16-1b0e2e3d7bcb">true</DGIPublicDocument>
    <DGIContributorsLoginNames xmlns="http://schemas.microsoft.com/sharepoint">|DGI\09marlene|DGI\09kian|DGI\sm|DGI\larsm|DGI\09al|DGI\09flemming|DGI\09lene|DGI\09mai|DGI\09mette|DGI\09ebbe|DGI\09helle|DGI\09ap|DGI\09ditte|DGI\09ole|DGI\09mik|DGI\09ibg|DGI\09henrik|DGI\09maria|DGI\09nicolaj|DGI\09mads|DGI\09lone|DGI\09hg|DGI\06mette|DGI\09elsemarie|DGI\00043065|DGI\00046063|DGI\08000053|DGI\00066318|DGI\09lise|DGI\07014426|DGI\70052565|DGI\00082940|DGI\00079819|DGI\09acl|DGI\09berit|DGI\60577371|DGI\09stine|DGI\09christopher|DGI\09jh|DGI\09bjørn|DGI\09rasmus|DGI\09annette|DGI\09scott|DGI\09kirsten|DGI\09mikkel|</DGIContributorsLoginNames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590A4-FF97-47C1-8101-175D7CBDCC7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EFC07A4-6D2E-4203-9B4A-98135485B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2e02298b-eebf-45b1-8a16-1b0e2e3d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95bacc11-7eeb-41c0-9730-a63089a941a0"/>
    <ds:schemaRef ds:uri="2e02298b-eebf-45b1-8a16-1b0e2e3d7bcb"/>
    <ds:schemaRef ds:uri="http://schemas.microsoft.com/sharepoint"/>
  </ds:schemaRefs>
</ds:datastoreItem>
</file>

<file path=customXml/itemProps4.xml><?xml version="1.0" encoding="utf-8"?>
<ds:datastoreItem xmlns:ds="http://schemas.openxmlformats.org/officeDocument/2006/customXml" ds:itemID="{53272040-BB2E-4347-80BD-72B36949A99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4B85A18-83E9-4028-B14D-9A29C0C5328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9919236-1845-4943-9E83-8FA0A014601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1039C448-45F5-4140-AF00-B7E4F5AB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Brevskabelon_Rød</vt:lpstr>
      <vt:lpstr>Brev</vt:lpstr>
    </vt:vector>
  </TitlesOfParts>
  <Company>DGI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Brevskabelon_Rød</dc:title>
  <dc:creator>Steffen Andersen</dc:creator>
  <cp:lastModifiedBy>Helle Bluhm</cp:lastModifiedBy>
  <cp:revision>2</cp:revision>
  <cp:lastPrinted>2019-10-08T10:01:00Z</cp:lastPrinted>
  <dcterms:created xsi:type="dcterms:W3CDTF">2020-07-15T09:04:00Z</dcterms:created>
  <dcterms:modified xsi:type="dcterms:W3CDTF">2020-07-15T09:04:00Z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0x0101005A8C4930FCC8674C98C964DC9D976ED50100BC833B3A2B320048AF9178F6271DC86F</vt:lpwstr>
  </property>
  <property fmtid="{D5CDD505-2E9C-101B-9397-08002B2CF9AE}" pid="3" name="_dlc_DocIdItemGuid">
    <vt:lpwstr>625be36e-097d-498a-9fb7-256f931b3e50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